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B83" w:rsidRDefault="004A4076" w:rsidP="0006321C">
      <w:pPr>
        <w:shd w:val="clear" w:color="auto" w:fill="FFFFFF"/>
        <w:spacing w:after="150" w:line="240" w:lineRule="auto"/>
        <w:jc w:val="both"/>
        <w:rPr>
          <w:rFonts w:ascii="Times New Roman" w:eastAsia="Times New Roman" w:hAnsi="Times New Roman" w:cs="Times New Roman"/>
          <w:b/>
          <w:bCs/>
          <w:color w:val="111111"/>
          <w:sz w:val="28"/>
          <w:szCs w:val="28"/>
          <w:lang w:eastAsia="ru-RU"/>
        </w:rPr>
      </w:pPr>
      <w:bookmarkStart w:id="0" w:name="_GoBack"/>
      <w:r>
        <w:rPr>
          <w:noProof/>
          <w:lang w:eastAsia="ru-RU"/>
        </w:rPr>
        <w:drawing>
          <wp:anchor distT="0" distB="0" distL="114300" distR="114300" simplePos="0" relativeHeight="251661312" behindDoc="1" locked="0" layoutInCell="1" allowOverlap="1" wp14:anchorId="57EC6A63" wp14:editId="23BA4AD5">
            <wp:simplePos x="0" y="0"/>
            <wp:positionH relativeFrom="page">
              <wp:align>right</wp:align>
            </wp:positionH>
            <wp:positionV relativeFrom="paragraph">
              <wp:posOffset>-672465</wp:posOffset>
            </wp:positionV>
            <wp:extent cx="7496175" cy="10620375"/>
            <wp:effectExtent l="0" t="0" r="9525" b="9525"/>
            <wp:wrapNone/>
            <wp:docPr id="3" name="Рисунок 3" descr="https://i.pinimg.com/736x/3a/83/e0/3a83e06eb71ee7fa19367fc80f8114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3a/83/e0/3a83e06eb71ee7fa19367fc80f8114f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6175" cy="10620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03B83" w:rsidRDefault="00C03B83" w:rsidP="00C03B83">
      <w:pPr>
        <w:shd w:val="clear" w:color="auto" w:fill="FFFFFF"/>
        <w:spacing w:after="150" w:line="240" w:lineRule="auto"/>
        <w:jc w:val="center"/>
        <w:rPr>
          <w:rFonts w:ascii="Times New Roman" w:eastAsia="Times New Roman" w:hAnsi="Times New Roman" w:cs="Times New Roman"/>
          <w:bCs/>
          <w:i/>
          <w:color w:val="FF0000"/>
          <w:sz w:val="56"/>
          <w:szCs w:val="56"/>
          <w:lang w:eastAsia="ru-RU"/>
        </w:rPr>
      </w:pPr>
      <w:r w:rsidRPr="004A4076">
        <w:rPr>
          <w:rFonts w:ascii="Times New Roman" w:eastAsia="Times New Roman" w:hAnsi="Times New Roman" w:cs="Times New Roman"/>
          <w:bCs/>
          <w:i/>
          <w:color w:val="FF0000"/>
          <w:sz w:val="56"/>
          <w:szCs w:val="56"/>
          <w:lang w:eastAsia="ru-RU"/>
        </w:rPr>
        <w:t>Консультация для родителей</w:t>
      </w:r>
    </w:p>
    <w:p w:rsidR="002B18DE" w:rsidRPr="002B18DE" w:rsidRDefault="002B18DE" w:rsidP="00C03B83">
      <w:pPr>
        <w:shd w:val="clear" w:color="auto" w:fill="FFFFFF"/>
        <w:spacing w:after="150" w:line="240" w:lineRule="auto"/>
        <w:jc w:val="center"/>
        <w:rPr>
          <w:rFonts w:ascii="Times New Roman" w:eastAsia="Times New Roman" w:hAnsi="Times New Roman" w:cs="Times New Roman"/>
          <w:bCs/>
          <w:i/>
          <w:color w:val="0070C0"/>
          <w:sz w:val="56"/>
          <w:szCs w:val="56"/>
          <w:lang w:eastAsia="ru-RU"/>
        </w:rPr>
      </w:pPr>
      <w:r w:rsidRPr="002B18DE">
        <w:rPr>
          <w:rFonts w:ascii="Times New Roman" w:eastAsia="Times New Roman" w:hAnsi="Times New Roman" w:cs="Times New Roman"/>
          <w:bCs/>
          <w:i/>
          <w:color w:val="0070C0"/>
          <w:sz w:val="56"/>
          <w:szCs w:val="56"/>
          <w:lang w:eastAsia="ru-RU"/>
        </w:rPr>
        <w:t>«Зачем детям рисовать?»</w:t>
      </w:r>
    </w:p>
    <w:p w:rsidR="0006321C" w:rsidRPr="0006321C" w:rsidRDefault="0006321C" w:rsidP="00C03B83">
      <w:pPr>
        <w:numPr>
          <w:ilvl w:val="0"/>
          <w:numId w:val="1"/>
        </w:numPr>
        <w:shd w:val="clear" w:color="auto" w:fill="FFFFFF"/>
        <w:spacing w:after="0" w:line="240" w:lineRule="atLeast"/>
        <w:ind w:left="450"/>
        <w:jc w:val="both"/>
        <w:rPr>
          <w:rFonts w:ascii="Times New Roman" w:eastAsia="Times New Roman" w:hAnsi="Times New Roman" w:cs="Times New Roman"/>
          <w:color w:val="111111"/>
          <w:sz w:val="28"/>
          <w:szCs w:val="28"/>
          <w:lang w:eastAsia="ru-RU"/>
        </w:rPr>
      </w:pPr>
      <w:r w:rsidRPr="004A4076">
        <w:rPr>
          <w:rFonts w:ascii="Times New Roman" w:eastAsia="Times New Roman" w:hAnsi="Times New Roman" w:cs="Times New Roman"/>
          <w:b/>
          <w:bCs/>
          <w:i/>
          <w:color w:val="0070C0"/>
          <w:sz w:val="28"/>
          <w:szCs w:val="28"/>
          <w:lang w:eastAsia="ru-RU"/>
        </w:rPr>
        <w:t>Рисование</w:t>
      </w:r>
      <w:r w:rsidRPr="004A4076">
        <w:rPr>
          <w:rFonts w:ascii="Times New Roman" w:eastAsia="Times New Roman" w:hAnsi="Times New Roman" w:cs="Times New Roman"/>
          <w:b/>
          <w:bCs/>
          <w:i/>
          <w:color w:val="111111"/>
          <w:sz w:val="28"/>
          <w:szCs w:val="28"/>
          <w:lang w:eastAsia="ru-RU"/>
        </w:rPr>
        <w:t> </w:t>
      </w:r>
      <w:r w:rsidRPr="0006321C">
        <w:rPr>
          <w:rFonts w:ascii="Times New Roman" w:eastAsia="Times New Roman" w:hAnsi="Times New Roman" w:cs="Times New Roman"/>
          <w:bCs/>
          <w:color w:val="111111"/>
          <w:sz w:val="28"/>
          <w:szCs w:val="28"/>
          <w:lang w:eastAsia="ru-RU"/>
        </w:rPr>
        <w:t>— одно из любимых занятий дошкольников. Детское рисование включает в себе большие возможности для развития ребёнка. Начиная обучать малыша рисованию, родителям не лишним будет узнать несколько важных правил.</w:t>
      </w:r>
    </w:p>
    <w:p w:rsidR="0006321C" w:rsidRPr="0006321C" w:rsidRDefault="0006321C" w:rsidP="00C03B83">
      <w:pPr>
        <w:numPr>
          <w:ilvl w:val="0"/>
          <w:numId w:val="1"/>
        </w:numPr>
        <w:shd w:val="clear" w:color="auto" w:fill="FFFFFF"/>
        <w:spacing w:after="0" w:line="240" w:lineRule="atLeast"/>
        <w:ind w:left="450"/>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Рисовать лучше днём, так как рисовать при вечернем освещении нежелательно. Продолжительность не более 20-30 минут.</w:t>
      </w:r>
    </w:p>
    <w:p w:rsidR="0006321C" w:rsidRPr="0006321C" w:rsidRDefault="0006321C" w:rsidP="00C03B83">
      <w:pPr>
        <w:numPr>
          <w:ilvl w:val="0"/>
          <w:numId w:val="1"/>
        </w:numPr>
        <w:shd w:val="clear" w:color="auto" w:fill="FFFFFF"/>
        <w:spacing w:after="0" w:line="240" w:lineRule="atLeast"/>
        <w:ind w:left="450"/>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Для того, чтобы дети не уставали, не успевали соскучиться и утомиться, не затягивайте время занятия, но никогда не обрывайте его, дайте ребёнку возможность закончить начатое.</w:t>
      </w:r>
    </w:p>
    <w:p w:rsidR="0006321C" w:rsidRPr="0006321C" w:rsidRDefault="0006321C" w:rsidP="00C03B83">
      <w:pPr>
        <w:numPr>
          <w:ilvl w:val="0"/>
          <w:numId w:val="1"/>
        </w:numPr>
        <w:shd w:val="clear" w:color="auto" w:fill="FFFFFF"/>
        <w:spacing w:after="0" w:line="240" w:lineRule="atLeast"/>
        <w:ind w:left="450"/>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Обязательно позаботьтесь об удобстве рабочего места. Выделите ребёнку отдельный столик, застелите его клеёнкой, наденьте на малыша фартук.</w:t>
      </w:r>
    </w:p>
    <w:p w:rsidR="0006321C" w:rsidRPr="0006321C" w:rsidRDefault="0006321C" w:rsidP="00C03B83">
      <w:pPr>
        <w:numPr>
          <w:ilvl w:val="0"/>
          <w:numId w:val="1"/>
        </w:numPr>
        <w:shd w:val="clear" w:color="auto" w:fill="FFFFFF"/>
        <w:spacing w:after="0" w:line="240" w:lineRule="atLeast"/>
        <w:ind w:left="450"/>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Ребёнок должен иметь максимальную свободу для проявления творчества: у ребёнка не должно быть недостатка в цветных карандашах, фломастерах, бумаге и других изобразительных средств.</w:t>
      </w:r>
    </w:p>
    <w:p w:rsidR="0006321C" w:rsidRPr="0006321C" w:rsidRDefault="0006321C" w:rsidP="00C03B83">
      <w:pPr>
        <w:numPr>
          <w:ilvl w:val="0"/>
          <w:numId w:val="1"/>
        </w:numPr>
        <w:shd w:val="clear" w:color="auto" w:fill="FFFFFF"/>
        <w:spacing w:after="0" w:line="240" w:lineRule="atLeast"/>
        <w:ind w:left="450"/>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Для рисования лучше давать отдельные листы бумаги. Желательно, чтобы она была не глянцевой, а пористой, слегка шероховатой.</w:t>
      </w:r>
    </w:p>
    <w:p w:rsidR="0006321C" w:rsidRPr="0006321C" w:rsidRDefault="0006321C" w:rsidP="00C03B83">
      <w:pPr>
        <w:numPr>
          <w:ilvl w:val="0"/>
          <w:numId w:val="1"/>
        </w:numPr>
        <w:shd w:val="clear" w:color="auto" w:fill="FFFFFF"/>
        <w:spacing w:after="0" w:line="240" w:lineRule="atLeast"/>
        <w:ind w:left="450"/>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Чтобы не случилось во время рисования, не ругайте ребёнка. И вообще, лучше не начинать рисование в плохом настроении, так можно отбить у ребёнка желание творить.</w:t>
      </w:r>
    </w:p>
    <w:p w:rsidR="0006321C" w:rsidRPr="0006321C" w:rsidRDefault="0006321C" w:rsidP="00C03B83">
      <w:pPr>
        <w:numPr>
          <w:ilvl w:val="0"/>
          <w:numId w:val="1"/>
        </w:numPr>
        <w:shd w:val="clear" w:color="auto" w:fill="FFFFFF"/>
        <w:spacing w:after="0" w:line="240" w:lineRule="atLeast"/>
        <w:ind w:left="450"/>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Если ребёнок нечаянно разлил краску на бумагу, устройте соревнования: кто сумеет больше увидеть фантастических животных в бесформенной кляксе или</w:t>
      </w:r>
      <w:r>
        <w:rPr>
          <w:rFonts w:ascii="Times New Roman" w:eastAsia="Times New Roman" w:hAnsi="Times New Roman" w:cs="Times New Roman"/>
          <w:bCs/>
          <w:color w:val="111111"/>
          <w:sz w:val="28"/>
          <w:szCs w:val="28"/>
          <w:lang w:eastAsia="ru-RU"/>
        </w:rPr>
        <w:t>,</w:t>
      </w:r>
      <w:r w:rsidRPr="0006321C">
        <w:rPr>
          <w:rFonts w:ascii="Times New Roman" w:eastAsia="Times New Roman" w:hAnsi="Times New Roman" w:cs="Times New Roman"/>
          <w:bCs/>
          <w:color w:val="111111"/>
          <w:sz w:val="28"/>
          <w:szCs w:val="28"/>
          <w:lang w:eastAsia="ru-RU"/>
        </w:rPr>
        <w:t xml:space="preserve"> кто сумеет придумать по этому поводу самую интересную сказку, историю.</w:t>
      </w:r>
    </w:p>
    <w:p w:rsidR="0006321C" w:rsidRPr="0006321C" w:rsidRDefault="0006321C" w:rsidP="00C03B83">
      <w:pPr>
        <w:numPr>
          <w:ilvl w:val="0"/>
          <w:numId w:val="1"/>
        </w:numPr>
        <w:shd w:val="clear" w:color="auto" w:fill="FFFFFF"/>
        <w:spacing w:after="0" w:line="240" w:lineRule="atLeast"/>
        <w:ind w:left="450"/>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Ни в коем случае не вмешивайтесь в детское творчество слишком часто и не ждите немедленных результатов. Оказывайте ребёнку всяческую поддержку и как можно чаще хвалите его за усердие, не оставляйте без внимания ни одной его работы.</w:t>
      </w:r>
    </w:p>
    <w:p w:rsidR="0006321C" w:rsidRPr="0006321C" w:rsidRDefault="0006321C" w:rsidP="00C03B83">
      <w:pPr>
        <w:numPr>
          <w:ilvl w:val="0"/>
          <w:numId w:val="1"/>
        </w:numPr>
        <w:shd w:val="clear" w:color="auto" w:fill="FFFFFF"/>
        <w:spacing w:after="0" w:line="240" w:lineRule="atLeast"/>
        <w:ind w:left="450"/>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Родители ни в коем случае не должны критиковать детские рисунки, поскольку дети любят заниматься тем, что у них получается. А если ребёнок будет постоянно слушать поучения, то вскоре он просто разочаруется в своих способностях и вовсе забросит рисование.</w:t>
      </w:r>
    </w:p>
    <w:p w:rsidR="0006321C" w:rsidRPr="0006321C" w:rsidRDefault="0006321C" w:rsidP="00C03B83">
      <w:pPr>
        <w:numPr>
          <w:ilvl w:val="0"/>
          <w:numId w:val="1"/>
        </w:numPr>
        <w:shd w:val="clear" w:color="auto" w:fill="FFFFFF"/>
        <w:spacing w:after="0" w:line="240" w:lineRule="atLeast"/>
        <w:ind w:left="450"/>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Научите детей рисовать аккуратно и убирать за собой после того, как работа закончится.</w:t>
      </w:r>
    </w:p>
    <w:p w:rsidR="00CA0E1E" w:rsidRPr="00C03B83" w:rsidRDefault="0006321C" w:rsidP="00C03B83">
      <w:pPr>
        <w:numPr>
          <w:ilvl w:val="0"/>
          <w:numId w:val="1"/>
        </w:numPr>
        <w:shd w:val="clear" w:color="auto" w:fill="FFFFFF"/>
        <w:spacing w:after="0" w:line="240" w:lineRule="atLeast"/>
        <w:ind w:left="450"/>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Относитесь бережно к детскому творчеству. Постарайтесь сделать так, чтобы детские рисунки не отправлялись в корзину, а были предметом гордости ребёнка, собирались и хранились, дарились и показывались близким и друзьям.</w:t>
      </w:r>
    </w:p>
    <w:p w:rsidR="00CA0E1E" w:rsidRDefault="00CA0E1E" w:rsidP="00C03B83">
      <w:pPr>
        <w:shd w:val="clear" w:color="auto" w:fill="FFFFFF"/>
        <w:spacing w:after="0" w:line="240" w:lineRule="atLeast"/>
        <w:jc w:val="center"/>
        <w:rPr>
          <w:rFonts w:ascii="Times New Roman" w:eastAsia="Times New Roman" w:hAnsi="Times New Roman" w:cs="Times New Roman"/>
          <w:b/>
          <w:bCs/>
          <w:i/>
          <w:iCs/>
          <w:color w:val="111111"/>
          <w:sz w:val="28"/>
          <w:szCs w:val="28"/>
          <w:lang w:eastAsia="ru-RU"/>
        </w:rPr>
      </w:pPr>
    </w:p>
    <w:p w:rsidR="00C03B83" w:rsidRDefault="002B18DE" w:rsidP="002B18DE">
      <w:pPr>
        <w:shd w:val="clear" w:color="auto" w:fill="FFFFFF"/>
        <w:spacing w:after="0" w:line="240" w:lineRule="atLeast"/>
        <w:rPr>
          <w:rFonts w:ascii="Times New Roman" w:eastAsia="Times New Roman" w:hAnsi="Times New Roman" w:cs="Times New Roman"/>
          <w:b/>
          <w:bCs/>
          <w:iCs/>
          <w:color w:val="111111"/>
          <w:sz w:val="28"/>
          <w:szCs w:val="28"/>
          <w:lang w:eastAsia="ru-RU"/>
        </w:rPr>
      </w:pPr>
      <w:r w:rsidRPr="004A4076">
        <w:rPr>
          <w:i/>
          <w:noProof/>
          <w:color w:val="FF0000"/>
          <w:sz w:val="56"/>
          <w:szCs w:val="56"/>
          <w:lang w:eastAsia="ru-RU"/>
        </w:rPr>
        <w:lastRenderedPageBreak/>
        <w:drawing>
          <wp:anchor distT="0" distB="0" distL="114300" distR="114300" simplePos="0" relativeHeight="251663360" behindDoc="1" locked="0" layoutInCell="1" allowOverlap="1" wp14:anchorId="48BB864D" wp14:editId="5D1C1C13">
            <wp:simplePos x="0" y="0"/>
            <wp:positionH relativeFrom="page">
              <wp:align>left</wp:align>
            </wp:positionH>
            <wp:positionV relativeFrom="paragraph">
              <wp:posOffset>-659130</wp:posOffset>
            </wp:positionV>
            <wp:extent cx="7496175" cy="10620375"/>
            <wp:effectExtent l="0" t="0" r="9525" b="9525"/>
            <wp:wrapNone/>
            <wp:docPr id="4" name="Рисунок 4" descr="https://i.pinimg.com/736x/3a/83/e0/3a83e06eb71ee7fa19367fc80f8114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3a/83/e0/3a83e06eb71ee7fa19367fc80f8114f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6175" cy="1062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B83" w:rsidRDefault="00C03B83" w:rsidP="004A4076">
      <w:pPr>
        <w:shd w:val="clear" w:color="auto" w:fill="FFFFFF"/>
        <w:spacing w:after="0" w:line="240" w:lineRule="atLeast"/>
        <w:rPr>
          <w:rFonts w:ascii="Times New Roman" w:eastAsia="Times New Roman" w:hAnsi="Times New Roman" w:cs="Times New Roman"/>
          <w:b/>
          <w:bCs/>
          <w:iCs/>
          <w:color w:val="111111"/>
          <w:sz w:val="28"/>
          <w:szCs w:val="28"/>
          <w:lang w:eastAsia="ru-RU"/>
        </w:rPr>
      </w:pPr>
    </w:p>
    <w:p w:rsidR="00C03B83" w:rsidRPr="004A4076" w:rsidRDefault="0006321C" w:rsidP="004A4076">
      <w:pPr>
        <w:shd w:val="clear" w:color="auto" w:fill="FFFFFF"/>
        <w:spacing w:after="0" w:line="240" w:lineRule="atLeast"/>
        <w:jc w:val="center"/>
        <w:rPr>
          <w:rFonts w:ascii="Times New Roman" w:eastAsia="Times New Roman" w:hAnsi="Times New Roman" w:cs="Times New Roman"/>
          <w:bCs/>
          <w:i/>
          <w:iCs/>
          <w:color w:val="FF0000"/>
          <w:sz w:val="56"/>
          <w:szCs w:val="56"/>
          <w:lang w:eastAsia="ru-RU"/>
        </w:rPr>
      </w:pPr>
      <w:r w:rsidRPr="004A4076">
        <w:rPr>
          <w:rFonts w:ascii="Times New Roman" w:eastAsia="Times New Roman" w:hAnsi="Times New Roman" w:cs="Times New Roman"/>
          <w:bCs/>
          <w:i/>
          <w:iCs/>
          <w:color w:val="FF0000"/>
          <w:sz w:val="56"/>
          <w:szCs w:val="56"/>
          <w:lang w:eastAsia="ru-RU"/>
        </w:rPr>
        <w:t>Советы </w:t>
      </w:r>
      <w:r w:rsidR="00CA0E1E" w:rsidRPr="004A4076">
        <w:rPr>
          <w:rFonts w:ascii="Times New Roman" w:eastAsia="Times New Roman" w:hAnsi="Times New Roman" w:cs="Times New Roman"/>
          <w:bCs/>
          <w:i/>
          <w:iCs/>
          <w:color w:val="FF0000"/>
          <w:sz w:val="56"/>
          <w:szCs w:val="56"/>
          <w:lang w:eastAsia="ru-RU"/>
        </w:rPr>
        <w:t xml:space="preserve">  </w:t>
      </w:r>
      <w:r w:rsidRPr="004A4076">
        <w:rPr>
          <w:rFonts w:ascii="Times New Roman" w:eastAsia="Times New Roman" w:hAnsi="Times New Roman" w:cs="Times New Roman"/>
          <w:bCs/>
          <w:i/>
          <w:iCs/>
          <w:color w:val="FF0000"/>
          <w:sz w:val="56"/>
          <w:szCs w:val="56"/>
          <w:lang w:eastAsia="ru-RU"/>
        </w:rPr>
        <w:t>родителям</w:t>
      </w:r>
      <w:r w:rsidR="004A4076">
        <w:rPr>
          <w:rFonts w:ascii="Times New Roman" w:eastAsia="Times New Roman" w:hAnsi="Times New Roman" w:cs="Times New Roman"/>
          <w:bCs/>
          <w:i/>
          <w:iCs/>
          <w:color w:val="FF0000"/>
          <w:sz w:val="56"/>
          <w:szCs w:val="56"/>
          <w:lang w:eastAsia="ru-RU"/>
        </w:rPr>
        <w:t>:</w:t>
      </w:r>
    </w:p>
    <w:p w:rsidR="00C03B83" w:rsidRPr="004A4076" w:rsidRDefault="0006321C" w:rsidP="004A4076">
      <w:pPr>
        <w:shd w:val="clear" w:color="auto" w:fill="FFFFFF"/>
        <w:spacing w:after="0" w:line="240" w:lineRule="atLeast"/>
        <w:jc w:val="both"/>
        <w:rPr>
          <w:rFonts w:ascii="Times New Roman" w:eastAsia="Times New Roman" w:hAnsi="Times New Roman" w:cs="Times New Roman"/>
          <w:b/>
          <w:bCs/>
          <w:i/>
          <w:color w:val="111111"/>
          <w:sz w:val="28"/>
          <w:szCs w:val="28"/>
          <w:lang w:eastAsia="ru-RU"/>
        </w:rPr>
      </w:pPr>
      <w:r w:rsidRPr="004A4076">
        <w:rPr>
          <w:rFonts w:ascii="Times New Roman" w:eastAsia="Times New Roman" w:hAnsi="Times New Roman" w:cs="Times New Roman"/>
          <w:b/>
          <w:bCs/>
          <w:i/>
          <w:color w:val="111111"/>
          <w:sz w:val="28"/>
          <w:szCs w:val="28"/>
          <w:lang w:eastAsia="ru-RU"/>
        </w:rPr>
        <w:t>Как заинтересовать ребенка изобразительной деятельностью?</w:t>
      </w:r>
    </w:p>
    <w:p w:rsidR="004A4076" w:rsidRDefault="0006321C" w:rsidP="00C03B83">
      <w:pPr>
        <w:shd w:val="clear" w:color="auto" w:fill="FFFFFF"/>
        <w:spacing w:after="0" w:line="240" w:lineRule="atLeast"/>
        <w:jc w:val="both"/>
        <w:rPr>
          <w:rFonts w:ascii="Times New Roman" w:eastAsia="Times New Roman" w:hAnsi="Times New Roman" w:cs="Times New Roman"/>
          <w:bCs/>
          <w:color w:val="111111"/>
          <w:sz w:val="28"/>
          <w:szCs w:val="28"/>
          <w:lang w:eastAsia="ru-RU"/>
        </w:rPr>
      </w:pPr>
      <w:r w:rsidRPr="0006321C">
        <w:rPr>
          <w:rFonts w:ascii="Times New Roman" w:eastAsia="Times New Roman" w:hAnsi="Times New Roman" w:cs="Times New Roman"/>
          <w:bCs/>
          <w:color w:val="111111"/>
          <w:sz w:val="28"/>
          <w:szCs w:val="28"/>
          <w:lang w:eastAsia="ru-RU"/>
        </w:rPr>
        <w:t>Создавайте вместе с малыш</w:t>
      </w:r>
      <w:r>
        <w:rPr>
          <w:rFonts w:ascii="Times New Roman" w:eastAsia="Times New Roman" w:hAnsi="Times New Roman" w:cs="Times New Roman"/>
          <w:bCs/>
          <w:color w:val="111111"/>
          <w:sz w:val="28"/>
          <w:szCs w:val="28"/>
          <w:lang w:eastAsia="ru-RU"/>
        </w:rPr>
        <w:t>ом «шедевры» с помощью красок, пластилина и бумаги,</w:t>
      </w:r>
      <w:r w:rsidRPr="0006321C">
        <w:rPr>
          <w:rFonts w:ascii="Times New Roman" w:eastAsia="Times New Roman" w:hAnsi="Times New Roman" w:cs="Times New Roman"/>
          <w:bCs/>
          <w:color w:val="111111"/>
          <w:sz w:val="28"/>
          <w:szCs w:val="28"/>
          <w:lang w:eastAsia="ru-RU"/>
        </w:rPr>
        <w:t xml:space="preserve"> играя.  Результатом таких игр бу</w:t>
      </w:r>
      <w:r>
        <w:rPr>
          <w:rFonts w:ascii="Times New Roman" w:eastAsia="Times New Roman" w:hAnsi="Times New Roman" w:cs="Times New Roman"/>
          <w:bCs/>
          <w:color w:val="111111"/>
          <w:sz w:val="28"/>
          <w:szCs w:val="28"/>
          <w:lang w:eastAsia="ru-RU"/>
        </w:rPr>
        <w:t>дут не только навыки и умения, </w:t>
      </w:r>
      <w:r w:rsidRPr="0006321C">
        <w:rPr>
          <w:rFonts w:ascii="Times New Roman" w:eastAsia="Times New Roman" w:hAnsi="Times New Roman" w:cs="Times New Roman"/>
          <w:bCs/>
          <w:color w:val="111111"/>
          <w:sz w:val="28"/>
          <w:szCs w:val="28"/>
          <w:lang w:eastAsia="ru-RU"/>
        </w:rPr>
        <w:t>но и хорошее настроение всей семьи.  Мы предлагаем родителям использовать во время занятий изобразительным искусством традиционные и нетрадиционные мат</w:t>
      </w:r>
      <w:r>
        <w:rPr>
          <w:rFonts w:ascii="Times New Roman" w:eastAsia="Times New Roman" w:hAnsi="Times New Roman" w:cs="Times New Roman"/>
          <w:bCs/>
          <w:color w:val="111111"/>
          <w:sz w:val="28"/>
          <w:szCs w:val="28"/>
          <w:lang w:eastAsia="ru-RU"/>
        </w:rPr>
        <w:t>ериалы.  Используйте   краски, цветные карандаши, </w:t>
      </w:r>
      <w:r w:rsidRPr="0006321C">
        <w:rPr>
          <w:rFonts w:ascii="Times New Roman" w:eastAsia="Times New Roman" w:hAnsi="Times New Roman" w:cs="Times New Roman"/>
          <w:bCs/>
          <w:color w:val="111111"/>
          <w:sz w:val="28"/>
          <w:szCs w:val="28"/>
          <w:lang w:eastAsia="ru-RU"/>
        </w:rPr>
        <w:t>фломастеры и мелки.  Особо красочна масляная пастель.  Среди нетрадиционных материалов можно при</w:t>
      </w:r>
      <w:r>
        <w:rPr>
          <w:rFonts w:ascii="Times New Roman" w:eastAsia="Times New Roman" w:hAnsi="Times New Roman" w:cs="Times New Roman"/>
          <w:bCs/>
          <w:color w:val="111111"/>
          <w:sz w:val="28"/>
          <w:szCs w:val="28"/>
          <w:lang w:eastAsia="ru-RU"/>
        </w:rPr>
        <w:t>менить такие неожиданные вещи, </w:t>
      </w:r>
      <w:r w:rsidRPr="0006321C">
        <w:rPr>
          <w:rFonts w:ascii="Times New Roman" w:eastAsia="Times New Roman" w:hAnsi="Times New Roman" w:cs="Times New Roman"/>
          <w:bCs/>
          <w:color w:val="111111"/>
          <w:sz w:val="28"/>
          <w:szCs w:val="28"/>
          <w:lang w:eastAsia="ru-RU"/>
        </w:rPr>
        <w:t>как ниточки и тушь,</w:t>
      </w:r>
      <w:r>
        <w:rPr>
          <w:rFonts w:ascii="Times New Roman" w:eastAsia="Times New Roman" w:hAnsi="Times New Roman" w:cs="Times New Roman"/>
          <w:bCs/>
          <w:color w:val="111111"/>
          <w:sz w:val="28"/>
          <w:szCs w:val="28"/>
          <w:lang w:eastAsia="ru-RU"/>
        </w:rPr>
        <w:t> </w:t>
      </w:r>
      <w:r w:rsidRPr="0006321C">
        <w:rPr>
          <w:rFonts w:ascii="Times New Roman" w:eastAsia="Times New Roman" w:hAnsi="Times New Roman" w:cs="Times New Roman"/>
          <w:bCs/>
          <w:color w:val="111111"/>
          <w:sz w:val="28"/>
          <w:szCs w:val="28"/>
          <w:lang w:eastAsia="ru-RU"/>
        </w:rPr>
        <w:t>па</w:t>
      </w:r>
      <w:r>
        <w:rPr>
          <w:rFonts w:ascii="Times New Roman" w:eastAsia="Times New Roman" w:hAnsi="Times New Roman" w:cs="Times New Roman"/>
          <w:bCs/>
          <w:color w:val="111111"/>
          <w:sz w:val="28"/>
          <w:szCs w:val="28"/>
          <w:lang w:eastAsia="ru-RU"/>
        </w:rPr>
        <w:t>льчики и ладошки вашего малыша,</w:t>
      </w:r>
      <w:r w:rsidR="00CA0E1E">
        <w:rPr>
          <w:rFonts w:ascii="Times New Roman" w:eastAsia="Times New Roman" w:hAnsi="Times New Roman" w:cs="Times New Roman"/>
          <w:bCs/>
          <w:color w:val="111111"/>
          <w:sz w:val="28"/>
          <w:szCs w:val="28"/>
          <w:lang w:eastAsia="ru-RU"/>
        </w:rPr>
        <w:t xml:space="preserve"> кусочки картофеля, </w:t>
      </w:r>
      <w:r w:rsidRPr="0006321C">
        <w:rPr>
          <w:rFonts w:ascii="Times New Roman" w:eastAsia="Times New Roman" w:hAnsi="Times New Roman" w:cs="Times New Roman"/>
          <w:bCs/>
          <w:color w:val="111111"/>
          <w:sz w:val="28"/>
          <w:szCs w:val="28"/>
          <w:lang w:eastAsia="ru-RU"/>
        </w:rPr>
        <w:t>покрытые краской (для печати) и даже мыльные пузыри из цветного мыльного раствора.</w:t>
      </w:r>
    </w:p>
    <w:p w:rsidR="0006321C" w:rsidRPr="004A4076" w:rsidRDefault="0006321C" w:rsidP="00C03B83">
      <w:pPr>
        <w:shd w:val="clear" w:color="auto" w:fill="FFFFFF"/>
        <w:spacing w:after="0" w:line="240" w:lineRule="atLeast"/>
        <w:jc w:val="both"/>
        <w:rPr>
          <w:rFonts w:ascii="Times New Roman" w:eastAsia="Times New Roman" w:hAnsi="Times New Roman" w:cs="Times New Roman"/>
          <w:i/>
          <w:color w:val="111111"/>
          <w:sz w:val="28"/>
          <w:szCs w:val="28"/>
          <w:lang w:eastAsia="ru-RU"/>
        </w:rPr>
      </w:pPr>
      <w:r w:rsidRPr="004A4076">
        <w:rPr>
          <w:rFonts w:ascii="Times New Roman" w:eastAsia="Times New Roman" w:hAnsi="Times New Roman" w:cs="Times New Roman"/>
          <w:b/>
          <w:bCs/>
          <w:i/>
          <w:color w:val="111111"/>
          <w:sz w:val="28"/>
          <w:szCs w:val="28"/>
          <w:lang w:eastAsia="ru-RU"/>
        </w:rPr>
        <w:t>Нужны ли детям книжки – раскраски?</w:t>
      </w:r>
    </w:p>
    <w:p w:rsidR="0006321C" w:rsidRPr="0006321C" w:rsidRDefault="0006321C" w:rsidP="00C03B83">
      <w:pPr>
        <w:shd w:val="clear" w:color="auto" w:fill="FFFFFF"/>
        <w:spacing w:after="0" w:line="240" w:lineRule="atLeast"/>
        <w:jc w:val="both"/>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Да, </w:t>
      </w:r>
      <w:r w:rsidRPr="0006321C">
        <w:rPr>
          <w:rFonts w:ascii="Times New Roman" w:eastAsia="Times New Roman" w:hAnsi="Times New Roman" w:cs="Times New Roman"/>
          <w:bCs/>
          <w:color w:val="111111"/>
          <w:sz w:val="28"/>
          <w:szCs w:val="28"/>
          <w:lang w:eastAsia="ru-RU"/>
        </w:rPr>
        <w:t>такие книжки нужны.</w:t>
      </w:r>
      <w:r>
        <w:rPr>
          <w:rFonts w:ascii="Times New Roman" w:eastAsia="Times New Roman" w:hAnsi="Times New Roman" w:cs="Times New Roman"/>
          <w:bCs/>
          <w:color w:val="111111"/>
          <w:sz w:val="28"/>
          <w:szCs w:val="28"/>
          <w:lang w:eastAsia="ru-RU"/>
        </w:rPr>
        <w:t>  Раскрашивая готовую картинку,</w:t>
      </w:r>
      <w:r w:rsidRPr="0006321C">
        <w:rPr>
          <w:rFonts w:ascii="Times New Roman" w:eastAsia="Times New Roman" w:hAnsi="Times New Roman" w:cs="Times New Roman"/>
          <w:bCs/>
          <w:color w:val="111111"/>
          <w:sz w:val="28"/>
          <w:szCs w:val="28"/>
          <w:lang w:eastAsia="ru-RU"/>
        </w:rPr>
        <w:t xml:space="preserve"> ребенок учится различать и называть цвета и акк</w:t>
      </w:r>
      <w:r>
        <w:rPr>
          <w:rFonts w:ascii="Times New Roman" w:eastAsia="Times New Roman" w:hAnsi="Times New Roman" w:cs="Times New Roman"/>
          <w:bCs/>
          <w:color w:val="111111"/>
          <w:sz w:val="28"/>
          <w:szCs w:val="28"/>
          <w:lang w:eastAsia="ru-RU"/>
        </w:rPr>
        <w:t>уратно заполнять цветом форму, </w:t>
      </w:r>
      <w:r w:rsidRPr="0006321C">
        <w:rPr>
          <w:rFonts w:ascii="Times New Roman" w:eastAsia="Times New Roman" w:hAnsi="Times New Roman" w:cs="Times New Roman"/>
          <w:bCs/>
          <w:color w:val="111111"/>
          <w:sz w:val="28"/>
          <w:szCs w:val="28"/>
          <w:lang w:eastAsia="ru-RU"/>
        </w:rPr>
        <w:t>не выходя за край рисунка.  Основными материалами для раскрашивания должны быть ф</w:t>
      </w:r>
      <w:r>
        <w:rPr>
          <w:rFonts w:ascii="Times New Roman" w:eastAsia="Times New Roman" w:hAnsi="Times New Roman" w:cs="Times New Roman"/>
          <w:bCs/>
          <w:color w:val="111111"/>
          <w:sz w:val="28"/>
          <w:szCs w:val="28"/>
          <w:lang w:eastAsia="ru-RU"/>
        </w:rPr>
        <w:t>ломастеры и цветные карандаши, </w:t>
      </w:r>
      <w:r w:rsidRPr="0006321C">
        <w:rPr>
          <w:rFonts w:ascii="Times New Roman" w:eastAsia="Times New Roman" w:hAnsi="Times New Roman" w:cs="Times New Roman"/>
          <w:bCs/>
          <w:color w:val="111111"/>
          <w:sz w:val="28"/>
          <w:szCs w:val="28"/>
          <w:lang w:eastAsia="ru-RU"/>
        </w:rPr>
        <w:t>причем последние использовать предпочтительнее.  Карандаш обладает значительной твердостью и позволяет ребенку получи</w:t>
      </w:r>
      <w:r>
        <w:rPr>
          <w:rFonts w:ascii="Times New Roman" w:eastAsia="Times New Roman" w:hAnsi="Times New Roman" w:cs="Times New Roman"/>
          <w:bCs/>
          <w:color w:val="111111"/>
          <w:sz w:val="28"/>
          <w:szCs w:val="28"/>
          <w:lang w:eastAsia="ru-RU"/>
        </w:rPr>
        <w:t>ть навык аккуратной штриховки, </w:t>
      </w:r>
      <w:r w:rsidRPr="0006321C">
        <w:rPr>
          <w:rFonts w:ascii="Times New Roman" w:eastAsia="Times New Roman" w:hAnsi="Times New Roman" w:cs="Times New Roman"/>
          <w:bCs/>
          <w:color w:val="111111"/>
          <w:sz w:val="28"/>
          <w:szCs w:val="28"/>
          <w:lang w:eastAsia="ru-RU"/>
        </w:rPr>
        <w:t>регулируя яркость с помощью изменения нажима.  Такие занятия готовят руку малыша к письму.</w:t>
      </w:r>
    </w:p>
    <w:p w:rsidR="0006321C" w:rsidRPr="004A4076" w:rsidRDefault="0006321C" w:rsidP="00C03B83">
      <w:pPr>
        <w:shd w:val="clear" w:color="auto" w:fill="FFFFFF"/>
        <w:spacing w:after="0" w:line="240" w:lineRule="atLeast"/>
        <w:jc w:val="both"/>
        <w:rPr>
          <w:rFonts w:ascii="Times New Roman" w:eastAsia="Times New Roman" w:hAnsi="Times New Roman" w:cs="Times New Roman"/>
          <w:b/>
          <w:i/>
          <w:color w:val="111111"/>
          <w:sz w:val="28"/>
          <w:szCs w:val="28"/>
          <w:lang w:eastAsia="ru-RU"/>
        </w:rPr>
      </w:pPr>
      <w:r w:rsidRPr="004A4076">
        <w:rPr>
          <w:rFonts w:ascii="Times New Roman" w:eastAsia="Times New Roman" w:hAnsi="Times New Roman" w:cs="Times New Roman"/>
          <w:b/>
          <w:bCs/>
          <w:i/>
          <w:color w:val="111111"/>
          <w:sz w:val="28"/>
          <w:szCs w:val="28"/>
          <w:lang w:eastAsia="ru-RU"/>
        </w:rPr>
        <w:t>Развитие изобразительной деятельности детей в семье</w:t>
      </w:r>
    </w:p>
    <w:p w:rsidR="0006321C" w:rsidRPr="0006321C" w:rsidRDefault="0006321C" w:rsidP="00C03B83">
      <w:pPr>
        <w:shd w:val="clear" w:color="auto" w:fill="FFFFFF"/>
        <w:spacing w:after="0" w:line="240" w:lineRule="atLeast"/>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Занятия по изобразительной деятельности, которые регулярно проводятся в детском саду, являются основой для приобретения ребёнком художественного опыта. Родители должны помогать обогащать этот опыт новыми художественными впечатлениями, создавать в семье благоприятные условия для развития у ребёнка самостоятельности, проявление творчества.</w:t>
      </w:r>
    </w:p>
    <w:p w:rsidR="0006321C" w:rsidRPr="0006321C" w:rsidRDefault="0006321C" w:rsidP="00C03B83">
      <w:pPr>
        <w:shd w:val="clear" w:color="auto" w:fill="FFFFFF"/>
        <w:spacing w:after="0" w:line="240" w:lineRule="atLeast"/>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Родителям необхо</w:t>
      </w:r>
      <w:r>
        <w:rPr>
          <w:rFonts w:ascii="Times New Roman" w:eastAsia="Times New Roman" w:hAnsi="Times New Roman" w:cs="Times New Roman"/>
          <w:bCs/>
          <w:color w:val="111111"/>
          <w:sz w:val="28"/>
          <w:szCs w:val="28"/>
          <w:lang w:eastAsia="ru-RU"/>
        </w:rPr>
        <w:t xml:space="preserve">димо порекомендовать следить </w:t>
      </w:r>
      <w:proofErr w:type="gramStart"/>
      <w:r>
        <w:rPr>
          <w:rFonts w:ascii="Times New Roman" w:eastAsia="Times New Roman" w:hAnsi="Times New Roman" w:cs="Times New Roman"/>
          <w:bCs/>
          <w:color w:val="111111"/>
          <w:sz w:val="28"/>
          <w:szCs w:val="28"/>
          <w:lang w:eastAsia="ru-RU"/>
        </w:rPr>
        <w:t xml:space="preserve">за </w:t>
      </w:r>
      <w:r w:rsidRPr="0006321C">
        <w:rPr>
          <w:rFonts w:ascii="Times New Roman" w:eastAsia="Times New Roman" w:hAnsi="Times New Roman" w:cs="Times New Roman"/>
          <w:bCs/>
          <w:color w:val="111111"/>
          <w:sz w:val="28"/>
          <w:szCs w:val="28"/>
          <w:lang w:eastAsia="ru-RU"/>
        </w:rPr>
        <w:t>впечатлениями</w:t>
      </w:r>
      <w:proofErr w:type="gramEnd"/>
      <w:r w:rsidRPr="0006321C">
        <w:rPr>
          <w:rFonts w:ascii="Times New Roman" w:eastAsia="Times New Roman" w:hAnsi="Times New Roman" w:cs="Times New Roman"/>
          <w:bCs/>
          <w:color w:val="111111"/>
          <w:sz w:val="28"/>
          <w:szCs w:val="28"/>
          <w:lang w:eastAsia="ru-RU"/>
        </w:rPr>
        <w:t xml:space="preserve"> получаемыми ребёнком дома, стремиться развивать наблюдательность за окружающим: изменения окраски листьев деревьев, цвета неба, красивый цветок по дороге домой, разноцветная бабочка, маленький пушистый котёнок, замечать причудливые формы растительного мира. Можно спросить какие книги любит их ребёнок, рассматривают ли они с малышами иллюстрации, картинки. Для многих малышей любимым занятием является просмотр мультфильмов, передач (спокойной ночи, малыши) по телевизору. Они быстро запоминают персонажей и с нетерпением ждут с ними встречи, часто спрашивая родителей, скоро ли можно будет смотреть телевизор. Главное в таком случае не ограничиваться только просмотром, а поощрять стремление ребёнка, рассказать об увиденном, желание понять и осмыслить происходящее.</w:t>
      </w:r>
    </w:p>
    <w:p w:rsidR="0006321C" w:rsidRPr="0006321C" w:rsidRDefault="0006321C" w:rsidP="00C03B83">
      <w:pPr>
        <w:shd w:val="clear" w:color="auto" w:fill="FFFFFF"/>
        <w:spacing w:after="0" w:line="240" w:lineRule="atLeast"/>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Необходимо акцентировать внимание родителей на создание условий для изобразительной деятельности, что бы малыш мог дома рисовать, лепить.</w:t>
      </w:r>
    </w:p>
    <w:p w:rsidR="0006321C" w:rsidRPr="0006321C" w:rsidRDefault="0006321C" w:rsidP="00C03B83">
      <w:pPr>
        <w:shd w:val="clear" w:color="auto" w:fill="FFFFFF"/>
        <w:spacing w:after="0" w:line="240" w:lineRule="atLeast"/>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 xml:space="preserve">Необходимо посоветовать родителям бережно относиться к первым рисункам, лепке, что бы ребёнок увидел ваше отношение, как к чему-то ценному, </w:t>
      </w:r>
      <w:r w:rsidRPr="0006321C">
        <w:rPr>
          <w:rFonts w:ascii="Times New Roman" w:eastAsia="Times New Roman" w:hAnsi="Times New Roman" w:cs="Times New Roman"/>
          <w:bCs/>
          <w:color w:val="111111"/>
          <w:sz w:val="28"/>
          <w:szCs w:val="28"/>
          <w:lang w:eastAsia="ru-RU"/>
        </w:rPr>
        <w:lastRenderedPageBreak/>
        <w:t xml:space="preserve">нужному. Хорошо если взрослые помогают ребёнку в процессе </w:t>
      </w:r>
      <w:r w:rsidR="00B6201C">
        <w:rPr>
          <w:noProof/>
          <w:lang w:eastAsia="ru-RU"/>
        </w:rPr>
        <w:drawing>
          <wp:anchor distT="0" distB="0" distL="114300" distR="114300" simplePos="0" relativeHeight="251665408" behindDoc="1" locked="0" layoutInCell="1" allowOverlap="1" wp14:anchorId="48BB864D" wp14:editId="5D1C1C13">
            <wp:simplePos x="0" y="0"/>
            <wp:positionH relativeFrom="page">
              <wp:posOffset>133350</wp:posOffset>
            </wp:positionH>
            <wp:positionV relativeFrom="paragraph">
              <wp:posOffset>-671830</wp:posOffset>
            </wp:positionV>
            <wp:extent cx="7496175" cy="10620375"/>
            <wp:effectExtent l="0" t="0" r="9525" b="9525"/>
            <wp:wrapNone/>
            <wp:docPr id="5" name="Рисунок 5" descr="https://i.pinimg.com/736x/3a/83/e0/3a83e06eb71ee7fa19367fc80f8114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3a/83/e0/3a83e06eb71ee7fa19367fc80f8114f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6175" cy="1062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21C">
        <w:rPr>
          <w:rFonts w:ascii="Times New Roman" w:eastAsia="Times New Roman" w:hAnsi="Times New Roman" w:cs="Times New Roman"/>
          <w:bCs/>
          <w:color w:val="111111"/>
          <w:sz w:val="28"/>
          <w:szCs w:val="28"/>
          <w:lang w:eastAsia="ru-RU"/>
        </w:rPr>
        <w:t>изобразительной деятельности, если имеет место быть «сотворчество», а не предоставление самому себе.</w:t>
      </w:r>
    </w:p>
    <w:p w:rsidR="0006321C" w:rsidRPr="0006321C" w:rsidRDefault="0006321C" w:rsidP="00C03B83">
      <w:pPr>
        <w:shd w:val="clear" w:color="auto" w:fill="FFFFFF"/>
        <w:spacing w:after="0" w:line="240" w:lineRule="atLeast"/>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Родителям сле</w:t>
      </w:r>
      <w:r>
        <w:rPr>
          <w:rFonts w:ascii="Times New Roman" w:eastAsia="Times New Roman" w:hAnsi="Times New Roman" w:cs="Times New Roman"/>
          <w:bCs/>
          <w:color w:val="111111"/>
          <w:sz w:val="28"/>
          <w:szCs w:val="28"/>
          <w:lang w:eastAsia="ru-RU"/>
        </w:rPr>
        <w:t>дует напоминать, что ребёнку не</w:t>
      </w:r>
      <w:r w:rsidRPr="0006321C">
        <w:rPr>
          <w:rFonts w:ascii="Times New Roman" w:eastAsia="Times New Roman" w:hAnsi="Times New Roman" w:cs="Times New Roman"/>
          <w:bCs/>
          <w:color w:val="111111"/>
          <w:sz w:val="28"/>
          <w:szCs w:val="28"/>
          <w:lang w:eastAsia="ru-RU"/>
        </w:rPr>
        <w:t>достаточно лишь дать лист бумаги, карандаш и кусок пластилина. Надо помочь найти зам</w:t>
      </w:r>
      <w:r>
        <w:rPr>
          <w:rFonts w:ascii="Times New Roman" w:eastAsia="Times New Roman" w:hAnsi="Times New Roman" w:cs="Times New Roman"/>
          <w:bCs/>
          <w:color w:val="111111"/>
          <w:sz w:val="28"/>
          <w:szCs w:val="28"/>
          <w:lang w:eastAsia="ru-RU"/>
        </w:rPr>
        <w:t xml:space="preserve">ысел и разбивать его. Это можно </w:t>
      </w:r>
      <w:r w:rsidRPr="0006321C">
        <w:rPr>
          <w:rFonts w:ascii="Times New Roman" w:eastAsia="Times New Roman" w:hAnsi="Times New Roman" w:cs="Times New Roman"/>
          <w:bCs/>
          <w:color w:val="111111"/>
          <w:sz w:val="28"/>
          <w:szCs w:val="28"/>
          <w:lang w:eastAsia="ru-RU"/>
        </w:rPr>
        <w:t>легко делать</w:t>
      </w:r>
      <w:r>
        <w:rPr>
          <w:rFonts w:ascii="Times New Roman" w:eastAsia="Times New Roman" w:hAnsi="Times New Roman" w:cs="Times New Roman"/>
          <w:bCs/>
          <w:color w:val="111111"/>
          <w:sz w:val="28"/>
          <w:szCs w:val="28"/>
          <w:lang w:eastAsia="ru-RU"/>
        </w:rPr>
        <w:t>,</w:t>
      </w:r>
      <w:r w:rsidRPr="0006321C">
        <w:rPr>
          <w:rFonts w:ascii="Times New Roman" w:eastAsia="Times New Roman" w:hAnsi="Times New Roman" w:cs="Times New Roman"/>
          <w:bCs/>
          <w:color w:val="111111"/>
          <w:sz w:val="28"/>
          <w:szCs w:val="28"/>
          <w:lang w:eastAsia="ru-RU"/>
        </w:rPr>
        <w:t xml:space="preserve"> отслеживая задания</w:t>
      </w:r>
      <w:r w:rsidR="009F2329">
        <w:rPr>
          <w:rFonts w:ascii="Times New Roman" w:eastAsia="Times New Roman" w:hAnsi="Times New Roman" w:cs="Times New Roman"/>
          <w:bCs/>
          <w:color w:val="111111"/>
          <w:sz w:val="28"/>
          <w:szCs w:val="28"/>
          <w:lang w:eastAsia="ru-RU"/>
        </w:rPr>
        <w:t>,</w:t>
      </w:r>
      <w:r w:rsidRPr="0006321C">
        <w:rPr>
          <w:rFonts w:ascii="Times New Roman" w:eastAsia="Times New Roman" w:hAnsi="Times New Roman" w:cs="Times New Roman"/>
          <w:bCs/>
          <w:color w:val="111111"/>
          <w:sz w:val="28"/>
          <w:szCs w:val="28"/>
          <w:lang w:eastAsia="ru-RU"/>
        </w:rPr>
        <w:t xml:space="preserve"> проводимые в детском саду. Их повтор окажет благотворное влияние на развитие у детей изобразительных умений и закрепления необходимых навыков.</w:t>
      </w:r>
    </w:p>
    <w:p w:rsidR="0006321C" w:rsidRDefault="0006321C" w:rsidP="00C03B83">
      <w:pPr>
        <w:shd w:val="clear" w:color="auto" w:fill="FFFFFF"/>
        <w:spacing w:after="0" w:line="240" w:lineRule="atLeast"/>
        <w:jc w:val="both"/>
        <w:rPr>
          <w:rFonts w:ascii="Times New Roman" w:eastAsia="Times New Roman" w:hAnsi="Times New Roman" w:cs="Times New Roman"/>
          <w:bCs/>
          <w:color w:val="111111"/>
          <w:sz w:val="28"/>
          <w:szCs w:val="28"/>
          <w:lang w:eastAsia="ru-RU"/>
        </w:rPr>
      </w:pPr>
      <w:r w:rsidRPr="0006321C">
        <w:rPr>
          <w:rFonts w:ascii="Times New Roman" w:eastAsia="Times New Roman" w:hAnsi="Times New Roman" w:cs="Times New Roman"/>
          <w:bCs/>
          <w:color w:val="111111"/>
          <w:sz w:val="28"/>
          <w:szCs w:val="28"/>
          <w:lang w:eastAsia="ru-RU"/>
        </w:rPr>
        <w:t>Изобразительная деятельность в условиях семьи включает в себя рисование карандашами, красками, фломастерами, лепка из пластилина, аппликация из форм, заранее вырезанными взрослыми.</w:t>
      </w:r>
    </w:p>
    <w:p w:rsidR="00C03B83" w:rsidRPr="0006321C" w:rsidRDefault="00C03B83" w:rsidP="00C03B83">
      <w:pPr>
        <w:shd w:val="clear" w:color="auto" w:fill="FFFFFF"/>
        <w:spacing w:after="0" w:line="240" w:lineRule="atLeast"/>
        <w:jc w:val="both"/>
        <w:rPr>
          <w:rFonts w:ascii="Times New Roman" w:eastAsia="Times New Roman" w:hAnsi="Times New Roman" w:cs="Times New Roman"/>
          <w:color w:val="111111"/>
          <w:sz w:val="28"/>
          <w:szCs w:val="28"/>
          <w:lang w:eastAsia="ru-RU"/>
        </w:rPr>
      </w:pPr>
    </w:p>
    <w:p w:rsidR="0006321C" w:rsidRPr="0006321C" w:rsidRDefault="0006321C" w:rsidP="00C03B83">
      <w:pPr>
        <w:shd w:val="clear" w:color="auto" w:fill="FFFFFF"/>
        <w:spacing w:after="0" w:line="240" w:lineRule="atLeast"/>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Первые занятия с детьми раннего возраста по изобразительной деятельности в семье надо начинать с рисования цветными карандашами. Взрослым необходимо обратить внимание на то, как ребёнок держит карандаш. Когда малыш научится держать карандаш и им пользоваться, можно предложить фломастеры, краски.</w:t>
      </w:r>
    </w:p>
    <w:p w:rsidR="0006321C" w:rsidRDefault="0006321C" w:rsidP="00C03B83">
      <w:pPr>
        <w:shd w:val="clear" w:color="auto" w:fill="FFFFFF"/>
        <w:spacing w:after="0" w:line="240" w:lineRule="atLeast"/>
        <w:jc w:val="both"/>
        <w:rPr>
          <w:rFonts w:ascii="Times New Roman" w:eastAsia="Times New Roman" w:hAnsi="Times New Roman" w:cs="Times New Roman"/>
          <w:bCs/>
          <w:color w:val="111111"/>
          <w:sz w:val="28"/>
          <w:szCs w:val="28"/>
          <w:lang w:eastAsia="ru-RU"/>
        </w:rPr>
      </w:pPr>
      <w:r w:rsidRPr="0006321C">
        <w:rPr>
          <w:rFonts w:ascii="Times New Roman" w:eastAsia="Times New Roman" w:hAnsi="Times New Roman" w:cs="Times New Roman"/>
          <w:bCs/>
          <w:color w:val="111111"/>
          <w:sz w:val="28"/>
          <w:szCs w:val="28"/>
          <w:lang w:eastAsia="ru-RU"/>
        </w:rPr>
        <w:t>Нередко можно наблюдать, как любят дети рисовать мелками на асфальте. Для ребёнка необычно и увлекательно создавать рисунку не на листе бумаги, а на сером асфальте. Можно так же предложить рисовать палочкой на земле, на снегу.</w:t>
      </w:r>
      <w:r w:rsidR="009F2329">
        <w:rPr>
          <w:rFonts w:ascii="Times New Roman" w:eastAsia="Times New Roman" w:hAnsi="Times New Roman" w:cs="Times New Roman"/>
          <w:bCs/>
          <w:color w:val="111111"/>
          <w:sz w:val="28"/>
          <w:szCs w:val="28"/>
          <w:lang w:eastAsia="ru-RU"/>
        </w:rPr>
        <w:t xml:space="preserve"> </w:t>
      </w:r>
      <w:r w:rsidRPr="0006321C">
        <w:rPr>
          <w:rFonts w:ascii="Times New Roman" w:eastAsia="Times New Roman" w:hAnsi="Times New Roman" w:cs="Times New Roman"/>
          <w:bCs/>
          <w:color w:val="111111"/>
          <w:sz w:val="28"/>
          <w:szCs w:val="28"/>
          <w:lang w:eastAsia="ru-RU"/>
        </w:rPr>
        <w:t>Большое воспитательное значение имеют совместные действия взрослых и детей. Так, к новогоднему празднику можно самим смастерить игрушки на ёлку и вместе с мамой их повесить, тем самым дать возможность полюбоваться результатами своего труда.</w:t>
      </w:r>
    </w:p>
    <w:p w:rsidR="00C03B83" w:rsidRPr="0006321C" w:rsidRDefault="00C03B83" w:rsidP="00C03B83">
      <w:pPr>
        <w:shd w:val="clear" w:color="auto" w:fill="FFFFFF"/>
        <w:spacing w:after="0" w:line="240" w:lineRule="atLeast"/>
        <w:jc w:val="both"/>
        <w:rPr>
          <w:rFonts w:ascii="Times New Roman" w:eastAsia="Times New Roman" w:hAnsi="Times New Roman" w:cs="Times New Roman"/>
          <w:color w:val="111111"/>
          <w:sz w:val="28"/>
          <w:szCs w:val="28"/>
          <w:lang w:eastAsia="ru-RU"/>
        </w:rPr>
      </w:pPr>
    </w:p>
    <w:p w:rsidR="0006321C" w:rsidRDefault="0006321C" w:rsidP="00C03B83">
      <w:pPr>
        <w:shd w:val="clear" w:color="auto" w:fill="FFFFFF"/>
        <w:spacing w:after="0" w:line="240" w:lineRule="atLeast"/>
        <w:jc w:val="both"/>
        <w:rPr>
          <w:rFonts w:ascii="Times New Roman" w:eastAsia="Times New Roman" w:hAnsi="Times New Roman" w:cs="Times New Roman"/>
          <w:bCs/>
          <w:color w:val="111111"/>
          <w:sz w:val="28"/>
          <w:szCs w:val="28"/>
          <w:lang w:eastAsia="ru-RU"/>
        </w:rPr>
      </w:pPr>
      <w:r w:rsidRPr="0006321C">
        <w:rPr>
          <w:rFonts w:ascii="Times New Roman" w:eastAsia="Times New Roman" w:hAnsi="Times New Roman" w:cs="Times New Roman"/>
          <w:bCs/>
          <w:color w:val="111111"/>
          <w:sz w:val="28"/>
          <w:szCs w:val="28"/>
          <w:lang w:eastAsia="ru-RU"/>
        </w:rPr>
        <w:t>Для занятий изобразительной деятельностью у ребёнка должно быть определённое хорошо освещённое место. Необходи</w:t>
      </w:r>
      <w:r>
        <w:rPr>
          <w:rFonts w:ascii="Times New Roman" w:eastAsia="Times New Roman" w:hAnsi="Times New Roman" w:cs="Times New Roman"/>
          <w:bCs/>
          <w:color w:val="111111"/>
          <w:sz w:val="28"/>
          <w:szCs w:val="28"/>
          <w:lang w:eastAsia="ru-RU"/>
        </w:rPr>
        <w:t>мо обращать внимание на то, что</w:t>
      </w:r>
      <w:r w:rsidRPr="0006321C">
        <w:rPr>
          <w:rFonts w:ascii="Times New Roman" w:eastAsia="Times New Roman" w:hAnsi="Times New Roman" w:cs="Times New Roman"/>
          <w:bCs/>
          <w:color w:val="111111"/>
          <w:sz w:val="28"/>
          <w:szCs w:val="28"/>
          <w:lang w:eastAsia="ru-RU"/>
        </w:rPr>
        <w:t>бы ребёнок правильно сидел, не горбился.</w:t>
      </w:r>
      <w:r w:rsidR="009F2329">
        <w:rPr>
          <w:rFonts w:ascii="Times New Roman" w:eastAsia="Times New Roman" w:hAnsi="Times New Roman" w:cs="Times New Roman"/>
          <w:bCs/>
          <w:color w:val="111111"/>
          <w:sz w:val="28"/>
          <w:szCs w:val="28"/>
          <w:lang w:eastAsia="ru-RU"/>
        </w:rPr>
        <w:t xml:space="preserve"> </w:t>
      </w:r>
      <w:r w:rsidRPr="0006321C">
        <w:rPr>
          <w:rFonts w:ascii="Times New Roman" w:eastAsia="Times New Roman" w:hAnsi="Times New Roman" w:cs="Times New Roman"/>
          <w:bCs/>
          <w:color w:val="111111"/>
          <w:sz w:val="28"/>
          <w:szCs w:val="28"/>
          <w:lang w:eastAsia="ru-RU"/>
        </w:rPr>
        <w:t xml:space="preserve">Увлекательным материалом для развития изобразительных умений детей могут служить альбомы для раскрашивания. Дети учатся приёмам раскрашивания предметов круглой формы, прямоугольной, овальной; приёмам </w:t>
      </w:r>
      <w:proofErr w:type="spellStart"/>
      <w:r w:rsidRPr="0006321C">
        <w:rPr>
          <w:rFonts w:ascii="Times New Roman" w:eastAsia="Times New Roman" w:hAnsi="Times New Roman" w:cs="Times New Roman"/>
          <w:bCs/>
          <w:color w:val="111111"/>
          <w:sz w:val="28"/>
          <w:szCs w:val="28"/>
          <w:lang w:eastAsia="ru-RU"/>
        </w:rPr>
        <w:t>дорисовывания</w:t>
      </w:r>
      <w:proofErr w:type="spellEnd"/>
      <w:r w:rsidRPr="0006321C">
        <w:rPr>
          <w:rFonts w:ascii="Times New Roman" w:eastAsia="Times New Roman" w:hAnsi="Times New Roman" w:cs="Times New Roman"/>
          <w:bCs/>
          <w:color w:val="111111"/>
          <w:sz w:val="28"/>
          <w:szCs w:val="28"/>
          <w:lang w:eastAsia="ru-RU"/>
        </w:rPr>
        <w:t xml:space="preserve"> изображений; знакомятся с предметами разной величины; запоминают цвета.</w:t>
      </w:r>
    </w:p>
    <w:p w:rsidR="00C03B83" w:rsidRPr="0006321C" w:rsidRDefault="00C03B83" w:rsidP="00C03B83">
      <w:pPr>
        <w:shd w:val="clear" w:color="auto" w:fill="FFFFFF"/>
        <w:spacing w:after="0" w:line="240" w:lineRule="atLeast"/>
        <w:jc w:val="both"/>
        <w:rPr>
          <w:rFonts w:ascii="Times New Roman" w:eastAsia="Times New Roman" w:hAnsi="Times New Roman" w:cs="Times New Roman"/>
          <w:color w:val="111111"/>
          <w:sz w:val="28"/>
          <w:szCs w:val="28"/>
          <w:lang w:eastAsia="ru-RU"/>
        </w:rPr>
      </w:pPr>
    </w:p>
    <w:p w:rsidR="0006321C" w:rsidRPr="0006321C" w:rsidRDefault="0006321C" w:rsidP="00C03B83">
      <w:pPr>
        <w:shd w:val="clear" w:color="auto" w:fill="FFFFFF"/>
        <w:spacing w:after="0" w:line="240" w:lineRule="atLeast"/>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Родители должны помогать малышам в этих занятиях, следить что бы не выходил за пределы контура; во время закрашивания менять направление штрихов: слева направо, сверху вниз, наискось и т.д. Не следует закрашивать все картинки, можно ограничиться одной, двумя, иначе этот процесс будет утомительным.</w:t>
      </w:r>
    </w:p>
    <w:p w:rsidR="0006321C" w:rsidRPr="0006321C" w:rsidRDefault="0006321C" w:rsidP="00C03B83">
      <w:pPr>
        <w:shd w:val="clear" w:color="auto" w:fill="FFFFFF"/>
        <w:spacing w:after="0" w:line="240" w:lineRule="atLeast"/>
        <w:jc w:val="both"/>
        <w:rPr>
          <w:rFonts w:ascii="Times New Roman" w:eastAsia="Times New Roman" w:hAnsi="Times New Roman" w:cs="Times New Roman"/>
          <w:color w:val="111111"/>
          <w:sz w:val="28"/>
          <w:szCs w:val="28"/>
          <w:lang w:eastAsia="ru-RU"/>
        </w:rPr>
      </w:pPr>
      <w:r w:rsidRPr="0006321C">
        <w:rPr>
          <w:rFonts w:ascii="Times New Roman" w:eastAsia="Times New Roman" w:hAnsi="Times New Roman" w:cs="Times New Roman"/>
          <w:bCs/>
          <w:color w:val="111111"/>
          <w:sz w:val="28"/>
          <w:szCs w:val="28"/>
          <w:lang w:eastAsia="ru-RU"/>
        </w:rPr>
        <w:t>Надо приучать ребёнка бережно относится к альбомам. Когда все картинки буду раскрашены, желательно их рассмотреть ещё раз, полюбоваться старание малыша, похвалить за проделанную работу.</w:t>
      </w:r>
    </w:p>
    <w:p w:rsidR="0006321C" w:rsidRPr="0006321C" w:rsidRDefault="00FA0F95" w:rsidP="0006321C">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4A2C15">
        <w:rPr>
          <w:noProof/>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-1758</wp:posOffset>
            </wp:positionV>
            <wp:extent cx="5940303" cy="7939453"/>
            <wp:effectExtent l="0" t="0" r="3810" b="4445"/>
            <wp:wrapNone/>
            <wp:docPr id="2" name="Рисунок 2" descr="https://i.pinimg.com/736x/3a/83/e0/3a83e06eb71ee7fa19367fc80f8114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736x/3a/83/e0/3a83e06eb71ee7fa19367fc80f8114f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303" cy="79394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1C6" w:rsidRPr="0006321C" w:rsidRDefault="009131C6" w:rsidP="0006321C">
      <w:pPr>
        <w:jc w:val="both"/>
        <w:rPr>
          <w:rFonts w:ascii="Times New Roman" w:hAnsi="Times New Roman" w:cs="Times New Roman"/>
          <w:sz w:val="28"/>
          <w:szCs w:val="28"/>
        </w:rPr>
      </w:pPr>
    </w:p>
    <w:sectPr w:rsidR="009131C6" w:rsidRPr="00063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3543A"/>
    <w:multiLevelType w:val="multilevel"/>
    <w:tmpl w:val="DE5057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2E518B4"/>
    <w:multiLevelType w:val="hybridMultilevel"/>
    <w:tmpl w:val="58D2F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1C"/>
    <w:rsid w:val="0006321C"/>
    <w:rsid w:val="00225144"/>
    <w:rsid w:val="002B18DE"/>
    <w:rsid w:val="004A2C15"/>
    <w:rsid w:val="004A4076"/>
    <w:rsid w:val="0082206B"/>
    <w:rsid w:val="009131C6"/>
    <w:rsid w:val="009F2329"/>
    <w:rsid w:val="00B6201C"/>
    <w:rsid w:val="00C03B83"/>
    <w:rsid w:val="00CA0E1E"/>
    <w:rsid w:val="00FA0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CAF3"/>
  <w15:chartTrackingRefBased/>
  <w15:docId w15:val="{38EF3A73-BD81-46BB-BD78-6FD3D911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321C"/>
    <w:rPr>
      <w:b/>
      <w:bCs/>
    </w:rPr>
  </w:style>
  <w:style w:type="paragraph" w:styleId="a4">
    <w:name w:val="Normal (Web)"/>
    <w:basedOn w:val="a"/>
    <w:uiPriority w:val="99"/>
    <w:semiHidden/>
    <w:unhideWhenUsed/>
    <w:rsid w:val="00063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6321C"/>
    <w:rPr>
      <w:i/>
      <w:iCs/>
    </w:rPr>
  </w:style>
  <w:style w:type="paragraph" w:styleId="a6">
    <w:name w:val="List Paragraph"/>
    <w:basedOn w:val="a"/>
    <w:uiPriority w:val="34"/>
    <w:qFormat/>
    <w:rsid w:val="00C03B83"/>
    <w:pPr>
      <w:ind w:left="720"/>
      <w:contextualSpacing/>
    </w:pPr>
  </w:style>
  <w:style w:type="paragraph" w:styleId="a7">
    <w:name w:val="Balloon Text"/>
    <w:basedOn w:val="a"/>
    <w:link w:val="a8"/>
    <w:uiPriority w:val="99"/>
    <w:semiHidden/>
    <w:unhideWhenUsed/>
    <w:rsid w:val="00B6201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62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02914">
      <w:bodyDiv w:val="1"/>
      <w:marLeft w:val="0"/>
      <w:marRight w:val="0"/>
      <w:marTop w:val="0"/>
      <w:marBottom w:val="0"/>
      <w:divBdr>
        <w:top w:val="none" w:sz="0" w:space="0" w:color="auto"/>
        <w:left w:val="none" w:sz="0" w:space="0" w:color="auto"/>
        <w:bottom w:val="none" w:sz="0" w:space="0" w:color="auto"/>
        <w:right w:val="none" w:sz="0" w:space="0" w:color="auto"/>
      </w:divBdr>
    </w:div>
    <w:div w:id="301348509">
      <w:bodyDiv w:val="1"/>
      <w:marLeft w:val="0"/>
      <w:marRight w:val="0"/>
      <w:marTop w:val="0"/>
      <w:marBottom w:val="0"/>
      <w:divBdr>
        <w:top w:val="none" w:sz="0" w:space="0" w:color="auto"/>
        <w:left w:val="none" w:sz="0" w:space="0" w:color="auto"/>
        <w:bottom w:val="none" w:sz="0" w:space="0" w:color="auto"/>
        <w:right w:val="none" w:sz="0" w:space="0" w:color="auto"/>
      </w:divBdr>
    </w:div>
    <w:div w:id="571818851">
      <w:bodyDiv w:val="1"/>
      <w:marLeft w:val="0"/>
      <w:marRight w:val="0"/>
      <w:marTop w:val="0"/>
      <w:marBottom w:val="0"/>
      <w:divBdr>
        <w:top w:val="none" w:sz="0" w:space="0" w:color="auto"/>
        <w:left w:val="none" w:sz="0" w:space="0" w:color="auto"/>
        <w:bottom w:val="none" w:sz="0" w:space="0" w:color="auto"/>
        <w:right w:val="none" w:sz="0" w:space="0" w:color="auto"/>
      </w:divBdr>
    </w:div>
    <w:div w:id="1335954125">
      <w:bodyDiv w:val="1"/>
      <w:marLeft w:val="0"/>
      <w:marRight w:val="0"/>
      <w:marTop w:val="0"/>
      <w:marBottom w:val="0"/>
      <w:divBdr>
        <w:top w:val="none" w:sz="0" w:space="0" w:color="auto"/>
        <w:left w:val="none" w:sz="0" w:space="0" w:color="auto"/>
        <w:bottom w:val="none" w:sz="0" w:space="0" w:color="auto"/>
        <w:right w:val="none" w:sz="0" w:space="0" w:color="auto"/>
      </w:divBdr>
    </w:div>
    <w:div w:id="1698313100">
      <w:bodyDiv w:val="1"/>
      <w:marLeft w:val="0"/>
      <w:marRight w:val="0"/>
      <w:marTop w:val="0"/>
      <w:marBottom w:val="0"/>
      <w:divBdr>
        <w:top w:val="none" w:sz="0" w:space="0" w:color="auto"/>
        <w:left w:val="none" w:sz="0" w:space="0" w:color="auto"/>
        <w:bottom w:val="none" w:sz="0" w:space="0" w:color="auto"/>
        <w:right w:val="none" w:sz="0" w:space="0" w:color="auto"/>
      </w:divBdr>
    </w:div>
    <w:div w:id="213471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Алёнушка №3</cp:lastModifiedBy>
  <cp:revision>4</cp:revision>
  <cp:lastPrinted>2021-03-15T10:38:00Z</cp:lastPrinted>
  <dcterms:created xsi:type="dcterms:W3CDTF">2021-03-15T10:57:00Z</dcterms:created>
  <dcterms:modified xsi:type="dcterms:W3CDTF">2021-03-18T10:39:00Z</dcterms:modified>
</cp:coreProperties>
</file>